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63" w:rsidRDefault="00F74663" w:rsidP="00F7466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466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74663" w:rsidRDefault="00F74663" w:rsidP="00F7466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4663">
        <w:rPr>
          <w:rFonts w:ascii="Times New Roman" w:hAnsi="Times New Roman" w:cs="Times New Roman"/>
          <w:sz w:val="24"/>
          <w:szCs w:val="24"/>
        </w:rPr>
        <w:t xml:space="preserve">главы муниципального округа город </w:t>
      </w:r>
    </w:p>
    <w:p w:rsidR="00F74663" w:rsidRDefault="00F74663" w:rsidP="00F7466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4663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F74663" w:rsidRPr="00F74663" w:rsidRDefault="00F74663" w:rsidP="00F7466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4663">
        <w:rPr>
          <w:rFonts w:ascii="Times New Roman" w:hAnsi="Times New Roman" w:cs="Times New Roman"/>
          <w:sz w:val="24"/>
          <w:szCs w:val="24"/>
        </w:rPr>
        <w:t xml:space="preserve"> от 19.12.2024 № 19-П</w:t>
      </w:r>
    </w:p>
    <w:p w:rsidR="00F74663" w:rsidRDefault="00F74663" w:rsidP="00E972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E97293" w:rsidRPr="00B10155" w:rsidRDefault="00E97293" w:rsidP="00E972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С</w:t>
      </w:r>
      <w:r w:rsidRPr="00B10155">
        <w:rPr>
          <w:rFonts w:ascii="Times New Roman" w:hAnsi="Times New Roman" w:cs="Times New Roman"/>
          <w:sz w:val="40"/>
          <w:szCs w:val="40"/>
        </w:rPr>
        <w:t>хем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B10155">
        <w:rPr>
          <w:rFonts w:ascii="Times New Roman" w:hAnsi="Times New Roman" w:cs="Times New Roman"/>
          <w:sz w:val="40"/>
          <w:szCs w:val="40"/>
        </w:rPr>
        <w:t xml:space="preserve"> </w:t>
      </w:r>
      <w:r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</w:t>
      </w:r>
      <w:bookmarkEnd w:id="0"/>
      <w:r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B10155">
        <w:rPr>
          <w:rFonts w:ascii="Times New Roman" w:hAnsi="Times New Roman" w:cs="Times New Roman"/>
          <w:sz w:val="40"/>
          <w:szCs w:val="40"/>
        </w:rPr>
        <w:t xml:space="preserve"> Мурманская обл., г. Кировск, ул. Солнечная, д.</w:t>
      </w:r>
      <w:r>
        <w:rPr>
          <w:rFonts w:ascii="Times New Roman" w:hAnsi="Times New Roman" w:cs="Times New Roman"/>
          <w:sz w:val="40"/>
          <w:szCs w:val="40"/>
        </w:rPr>
        <w:t xml:space="preserve"> 11</w:t>
      </w:r>
    </w:p>
    <w:p w:rsidR="00E97293" w:rsidRDefault="00E97293"/>
    <w:p w:rsidR="004B3FA3" w:rsidRDefault="00E97293">
      <w:r w:rsidRPr="00E97293">
        <w:rPr>
          <w:noProof/>
          <w:lang w:eastAsia="ru-RU"/>
        </w:rPr>
        <w:drawing>
          <wp:inline distT="0" distB="0" distL="0" distR="0" wp14:anchorId="42D97F58" wp14:editId="25784EC7">
            <wp:extent cx="5715000" cy="598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89" t="27366" r="41956" b="17903"/>
                    <a:stretch/>
                  </pic:blipFill>
                  <pic:spPr bwMode="auto"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93"/>
    <w:rsid w:val="001D2133"/>
    <w:rsid w:val="00D27E42"/>
    <w:rsid w:val="00E97293"/>
    <w:rsid w:val="00ED6C5F"/>
    <w:rsid w:val="00F7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AEEE-E58D-49F7-BD64-69AB737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Образцова Елена Геннадьевна</cp:lastModifiedBy>
  <cp:revision>2</cp:revision>
  <dcterms:created xsi:type="dcterms:W3CDTF">2024-12-26T08:42:00Z</dcterms:created>
  <dcterms:modified xsi:type="dcterms:W3CDTF">2024-12-26T08:42:00Z</dcterms:modified>
</cp:coreProperties>
</file>